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D2B18" w14:textId="06A3F668" w:rsidR="00E6259B" w:rsidRDefault="00D7554E" w:rsidP="00D7554E">
      <w:pPr>
        <w:jc w:val="center"/>
        <w:rPr>
          <w:rFonts w:ascii="Arial" w:hAnsi="Arial" w:cs="Arial"/>
          <w:b/>
          <w:bCs/>
          <w:sz w:val="36"/>
          <w:szCs w:val="36"/>
        </w:rPr>
      </w:pPr>
      <w:proofErr w:type="spellStart"/>
      <w:r w:rsidRPr="00D7554E">
        <w:rPr>
          <w:rFonts w:ascii="Arial" w:hAnsi="Arial" w:cs="Arial"/>
          <w:b/>
          <w:bCs/>
          <w:sz w:val="36"/>
          <w:szCs w:val="36"/>
        </w:rPr>
        <w:t>Collage</w:t>
      </w:r>
      <w:proofErr w:type="spellEnd"/>
      <w:r w:rsidRPr="00D7554E">
        <w:rPr>
          <w:rFonts w:ascii="Arial" w:hAnsi="Arial" w:cs="Arial"/>
          <w:b/>
          <w:bCs/>
          <w:sz w:val="36"/>
          <w:szCs w:val="36"/>
        </w:rPr>
        <w:t xml:space="preserve"> de um animal nativo português</w:t>
      </w:r>
    </w:p>
    <w:p w14:paraId="4C7DE0B2" w14:textId="19C195E0" w:rsidR="00D515F8" w:rsidRDefault="00D515F8" w:rsidP="00276F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nosso grupo,</w:t>
      </w:r>
      <w:r w:rsidR="00276F56">
        <w:rPr>
          <w:rFonts w:ascii="Arial" w:hAnsi="Arial" w:cs="Arial"/>
          <w:sz w:val="24"/>
          <w:szCs w:val="24"/>
        </w:rPr>
        <w:t xml:space="preserve"> Bibe Azul C,</w:t>
      </w:r>
      <w:r>
        <w:rPr>
          <w:rFonts w:ascii="Arial" w:hAnsi="Arial" w:cs="Arial"/>
          <w:sz w:val="24"/>
          <w:szCs w:val="24"/>
        </w:rPr>
        <w:t xml:space="preserve"> de 19 crianças</w:t>
      </w:r>
      <w:r w:rsidR="00D7554E">
        <w:rPr>
          <w:rFonts w:ascii="Arial" w:hAnsi="Arial" w:cs="Arial"/>
          <w:sz w:val="24"/>
          <w:szCs w:val="24"/>
        </w:rPr>
        <w:t xml:space="preserve"> escolheu o burro, um animal nativo de Portugal, depois d</w:t>
      </w:r>
      <w:r>
        <w:rPr>
          <w:rFonts w:ascii="Arial" w:hAnsi="Arial" w:cs="Arial"/>
          <w:sz w:val="24"/>
          <w:szCs w:val="24"/>
        </w:rPr>
        <w:t>e uma visita de estudo</w:t>
      </w:r>
      <w:r w:rsidR="00D7554E">
        <w:rPr>
          <w:rFonts w:ascii="Arial" w:hAnsi="Arial" w:cs="Arial"/>
          <w:sz w:val="24"/>
          <w:szCs w:val="24"/>
        </w:rPr>
        <w:t xml:space="preserve"> Parque Biológico de Gaia.</w:t>
      </w:r>
      <w:r>
        <w:rPr>
          <w:rFonts w:ascii="Arial" w:hAnsi="Arial" w:cs="Arial"/>
          <w:sz w:val="24"/>
          <w:szCs w:val="24"/>
        </w:rPr>
        <w:t xml:space="preserve"> </w:t>
      </w:r>
      <w:r w:rsidR="00D7554E">
        <w:rPr>
          <w:rFonts w:ascii="Arial" w:hAnsi="Arial" w:cs="Arial"/>
          <w:sz w:val="24"/>
          <w:szCs w:val="24"/>
        </w:rPr>
        <w:t>Ficámos muito interessados neste animal porque é dócil, resistente e tem desempenhado</w:t>
      </w:r>
      <w:r>
        <w:rPr>
          <w:rFonts w:ascii="Arial" w:hAnsi="Arial" w:cs="Arial"/>
          <w:sz w:val="24"/>
          <w:szCs w:val="24"/>
        </w:rPr>
        <w:t xml:space="preserve"> um papel importante na vida dos agricultores a transportar cargas, a trabalhar nos campos e percorrer caminhos difíceis. Apesar de ser muitas vezes visto como um animal “simples” é muito inteligente, paciente e trabalhador. Atualmente, algumas raças de burros portuguesas precisam de proteção para que não desapareçam, estão em vias de extinção</w:t>
      </w:r>
      <w:r w:rsidR="00276F56">
        <w:rPr>
          <w:rFonts w:ascii="Arial" w:hAnsi="Arial" w:cs="Arial"/>
          <w:sz w:val="24"/>
          <w:szCs w:val="24"/>
        </w:rPr>
        <w:t>, e esta foi a forma de lhe darmos alguma visibilidade.</w:t>
      </w:r>
    </w:p>
    <w:p w14:paraId="24BA412D" w14:textId="6EE7167F" w:rsidR="00D515F8" w:rsidRDefault="00D515F8" w:rsidP="00276F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realizar este trabalho de </w:t>
      </w:r>
      <w:proofErr w:type="spellStart"/>
      <w:r w:rsidR="00276F56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ollage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C14465">
        <w:rPr>
          <w:rFonts w:ascii="Arial" w:hAnsi="Arial" w:cs="Arial"/>
          <w:sz w:val="24"/>
          <w:szCs w:val="24"/>
        </w:rPr>
        <w:t>aproveitámos algumas tardes no Domínio da Educação Artística</w:t>
      </w:r>
      <w:r w:rsidR="00276F56">
        <w:rPr>
          <w:rFonts w:ascii="Arial" w:hAnsi="Arial" w:cs="Arial"/>
          <w:sz w:val="24"/>
          <w:szCs w:val="24"/>
        </w:rPr>
        <w:t xml:space="preserve"> - </w:t>
      </w:r>
      <w:r w:rsidR="00C14465">
        <w:rPr>
          <w:rFonts w:ascii="Arial" w:hAnsi="Arial" w:cs="Arial"/>
          <w:sz w:val="24"/>
          <w:szCs w:val="24"/>
        </w:rPr>
        <w:t>Artes visuais</w:t>
      </w:r>
      <w:r w:rsidR="00276F56">
        <w:rPr>
          <w:rFonts w:ascii="Arial" w:hAnsi="Arial" w:cs="Arial"/>
          <w:sz w:val="24"/>
          <w:szCs w:val="24"/>
        </w:rPr>
        <w:t>,</w:t>
      </w:r>
      <w:r w:rsidR="00C14465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trabalhámos em grupo, partilhando materiais e tarefas</w:t>
      </w:r>
      <w:r w:rsidR="00C14465">
        <w:rPr>
          <w:rFonts w:ascii="Arial" w:hAnsi="Arial" w:cs="Arial"/>
          <w:sz w:val="24"/>
          <w:szCs w:val="24"/>
        </w:rPr>
        <w:t xml:space="preserve"> e dando sugestões de como ficaria bem o “nosso burro”.</w:t>
      </w:r>
      <w:r w:rsidR="00276F56">
        <w:rPr>
          <w:rFonts w:ascii="Arial" w:hAnsi="Arial" w:cs="Arial"/>
          <w:sz w:val="24"/>
          <w:szCs w:val="24"/>
        </w:rPr>
        <w:t xml:space="preserve"> Depois da seleção do animal, tivemos um momento de reflexão sobre qual seria a melhor forma de o apresentar.</w:t>
      </w:r>
    </w:p>
    <w:p w14:paraId="10A94A68" w14:textId="0E7123AA" w:rsidR="00D7554E" w:rsidRDefault="00D515F8" w:rsidP="00276F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Reutilizamos vários materiais (caixa de sapatos, jornais e uma corda velha) e utilizamos a cola </w:t>
      </w:r>
      <w:proofErr w:type="spellStart"/>
      <w:r>
        <w:rPr>
          <w:rFonts w:ascii="Arial" w:hAnsi="Arial" w:cs="Arial"/>
          <w:sz w:val="24"/>
          <w:szCs w:val="24"/>
        </w:rPr>
        <w:t>ReNature</w:t>
      </w:r>
      <w:proofErr w:type="spellEnd"/>
      <w:r>
        <w:rPr>
          <w:rFonts w:ascii="Arial" w:hAnsi="Arial" w:cs="Arial"/>
          <w:sz w:val="24"/>
          <w:szCs w:val="24"/>
        </w:rPr>
        <w:t xml:space="preserve"> da UHU mostrando que é possível criar algo bonito enquanto cuidamos do ambiente, tudo isto numa folha A3. Esta atividade permitiu-nos conhecer melhor o burro e compreender a sua importância para o património natural e cultural do Portugal. </w:t>
      </w:r>
    </w:p>
    <w:p w14:paraId="32CBF154" w14:textId="77777777" w:rsidR="00C14465" w:rsidRDefault="00C14465" w:rsidP="00276F5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AB22CFD" w14:textId="4DC0BEC4" w:rsidR="00C14465" w:rsidRDefault="00C14465" w:rsidP="00276F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76F5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º </w:t>
      </w:r>
      <w:r w:rsidR="00276F56">
        <w:rPr>
          <w:rFonts w:ascii="Arial" w:hAnsi="Arial" w:cs="Arial"/>
          <w:sz w:val="24"/>
          <w:szCs w:val="24"/>
        </w:rPr>
        <w:t>Jardim-Escola</w:t>
      </w:r>
      <w:r>
        <w:rPr>
          <w:rFonts w:ascii="Arial" w:hAnsi="Arial" w:cs="Arial"/>
          <w:sz w:val="24"/>
          <w:szCs w:val="24"/>
        </w:rPr>
        <w:t xml:space="preserve"> João de Deus de Coimbra</w:t>
      </w:r>
    </w:p>
    <w:p w14:paraId="2395E424" w14:textId="58E6759F" w:rsidR="00C14465" w:rsidRDefault="00C14465" w:rsidP="00276F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Bibe Azul C (5 anos)</w:t>
      </w:r>
    </w:p>
    <w:p w14:paraId="21B5E561" w14:textId="6C61D5B7" w:rsidR="00C14465" w:rsidRPr="00D7554E" w:rsidRDefault="00C14465" w:rsidP="00276F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Educadora Rita Moreirinhas</w:t>
      </w:r>
    </w:p>
    <w:sectPr w:rsidR="00C14465" w:rsidRPr="00D7554E" w:rsidSect="00D7554E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54E"/>
    <w:rsid w:val="00230D3C"/>
    <w:rsid w:val="00276F56"/>
    <w:rsid w:val="00322A7B"/>
    <w:rsid w:val="006C43C8"/>
    <w:rsid w:val="009D5825"/>
    <w:rsid w:val="00C14465"/>
    <w:rsid w:val="00D515F8"/>
    <w:rsid w:val="00D7554E"/>
    <w:rsid w:val="00E6259B"/>
    <w:rsid w:val="00ED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3BED3"/>
  <w15:chartTrackingRefBased/>
  <w15:docId w15:val="{14A7F365-A278-4A3E-B6E3-AB5751341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D75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75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755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75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755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75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75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75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75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755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75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755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7554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7554E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755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7554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755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755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D75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75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75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75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75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7554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7554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D7554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75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7554E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D755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Moreirinhas</dc:creator>
  <cp:keywords/>
  <dc:description/>
  <cp:lastModifiedBy>Helena Saldanha</cp:lastModifiedBy>
  <cp:revision>3</cp:revision>
  <dcterms:created xsi:type="dcterms:W3CDTF">2026-06-06T17:22:00Z</dcterms:created>
  <dcterms:modified xsi:type="dcterms:W3CDTF">2026-06-07T08:06:00Z</dcterms:modified>
</cp:coreProperties>
</file>